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29106">
      <w:pPr>
        <w:spacing w:line="360" w:lineRule="auto"/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36"/>
          <w:szCs w:val="36"/>
        </w:rPr>
        <w:t>徐州工程学院2024年度共青团先进集体表彰名单</w:t>
      </w:r>
    </w:p>
    <w:p w14:paraId="00B700CE">
      <w:pPr>
        <w:widowControl/>
        <w:wordWrap w:val="0"/>
        <w:spacing w:line="360" w:lineRule="auto"/>
        <w:jc w:val="left"/>
        <w:rPr>
          <w:rFonts w:asciiTheme="minorEastAsia" w:hAnsiTheme="minorEastAsia" w:cstheme="minorEastAsia"/>
          <w:kern w:val="0"/>
          <w:sz w:val="24"/>
          <w:szCs w:val="24"/>
        </w:rPr>
      </w:pPr>
    </w:p>
    <w:p w14:paraId="019D5FC4">
      <w:pPr>
        <w:widowControl/>
        <w:wordWrap w:val="0"/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红旗团支部</w:t>
      </w:r>
      <w:bookmarkStart w:id="0" w:name="_GoBack"/>
      <w:bookmarkEnd w:id="0"/>
    </w:p>
    <w:p w14:paraId="372E4005">
      <w:pPr>
        <w:spacing w:line="360" w:lineRule="auto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材料与化学工程学院化学工程与工艺专业2021级化工1班团支部、材料与化学工程学院化妆品技术与工程专业2022级团支部、材料与化学工程学院材料科学与工程专业2022级团支部、材料与化学工程学院化学工程与工艺专业2023级化工1班团支部、金融学院会计学专业2021级会计2班团支部、金融学院会计学专业2021级会计3班团支部、金融学院财务管理专业2021级财管2班团支部、金融学院财务管理专业2021级财管单班团支部、金融学院经济学专业2021级经济2班团支部、金融学院会计学专业2022级会计3班团支部、金融学院经济与金融专业2022级金融2班团支部、金融学院金融科技专业2022级金融科技团支部、金融学院财务管理专业2022级财管1班团支部、金融学院经济学专业2022级经济2班团支部、电气与控制工程学院电气工程及其自动化专业2022级电气2班团支部、电气与控制工程学院机器人工程专业2022级团支部、管理工程学院物流工程专业2021级物流2班团支部、管理工程学院信息管理与信息系统专业2022级信管1班团支部、管理工程学院信息管理与信息系统专业2022级信管2班团支部、管理工程学院物流工程专业2022级物流2班团支部、环境工程学院环境工程专业2021级环工实验班团支部、环境工程学院环境工程专业2021级环工3班团支部、环境工程学院风景园林专业2021级风景园林1班团支部、环境工程学院环保设备工程专业2022级团支部、环境工程学院风景园林专业2022级风景园林2班团支部、机电工程学院机械电子工程专业2021级2班团支部、机电工程学院机械设计制造及其自动化专业2021级4班团支部、机电工程学院工业设计专业2022级团支部、机电工程学院机械电子工程专业2022级1班团支部、机电工程学院机械电子工程专业2022级3班团支部、机电工程学院机械设计制造及其自动化专业2022级4班团支部、机电工程学院机械设计制造及其自动化专业2023级1班团支部、机电工程学院智能制造专业2023级团支部、人文学院汉语言文学专业2023级中文3班团支部、人文学院广告学专业2023级广告1班团支部、人文学院汉语言文学专业2022级中文1班团支部、人文学院秘书学专业2022级团支部、商学院电子商务专业2021级2班团支部、商学院旅游管理专业2021级旅管单班团支部、商学院市场营销专业2022级1班团支部、商学院电子商务专业2022级1班团支部、商学院旅游管理专业2022级团支部、商学院旅游管理专业2022级旅管单班团支部、商学院国际经济与贸易专业2022级国贸3班团支部、商学院电子商务专业2021级3班团支部、设计学院数字媒体艺术专业2021级团支部、设计学院服装与服饰设计专业2022级接本2班团支部、设计学院视觉传达设计专业2022级单招1班团支部、设计学院视觉传达设计专业2022级4班团支部、设计学院视觉传达设计专业2022级1班团支部、设计学院环境设计专业2022级3班团支部、设计学院产品设计专业2022级2班团支部、师范学院汉语言（师范）专业2022级团支部、师范学院小学教育专业2022级1班团支部、师范学院小学教育专业2022级2班团支部、师范学院小学教育专业2022级4班团支部、师范学院小学教育专业2022级5班团支部、师范学院学前教育专业2022级1班团支部、师范学院学前教育专业2022级2班团支部、师范学院学前教育专业2022级3班团支部、食品与生物工程学院食品科学与工程专业2023级2班团支部、食品与生物工程学院食品科学与工程专业2023级3班团支部、食品与生物工程学院食品科学与工程专业2022级1班团支部、食品与生物工程学院食品科学与工程专业2022级2班团支部、食品与生物工程学院食品科学与工程专业2022级3班团支部、数学与统计学院信息与计算科学(嵌入式培养)2022 级 1班团支部、数学与统计学院数学与应用数学专业2022级团支部、体育学院社会体育指导与管理专业2021级团支部、外国语学院朝鲜语专业2022级团支部、外国语学院英语专业2022级4班团支部、物理与新能源学院电子科学与技术2021级1班团支部、物理与新能源学院应用物理学2021级团支部、物理与新能源学院新能源科学与工程2022级1班团支部、物理与新能源学院应用物理学2022级团支部、信息工程学院数据科学与大数据技术专业2021级团支部、信息工程学院软件工程（嵌入式培养）2021级团支部、信息工程学院电子信息工程2022级1班团支部、信息工程学院计算机科学与技术2022级1班团支部、信息工程学院计算机科学与技术2022级2班团支部、信息工程学院软件工程（嵌入式培养）2022级团支部、圣彼得堡联合工程学院机器人工程专业2023级机器人（中俄）班团支部、土木工程学院安全工程（建筑）专业2021级安全工程班团支部、土木工程学院工程管理专业2021级工程管理班团支部、土木工程学院工程造价专业2021级工程造价班团支部、土木工程学院安全工程（建筑）专业2022级安全工程班团支部、土木工程学院城市地下空间工程专业2022级城市地下空间工程班团支部、土木工程学院工程管理专业2022级工程管理团支部</w:t>
      </w:r>
    </w:p>
    <w:p w14:paraId="55295F78">
      <w:pPr>
        <w:spacing w:line="360" w:lineRule="auto"/>
        <w:jc w:val="left"/>
        <w:rPr>
          <w:rFonts w:asciiTheme="minorEastAsia" w:hAnsiTheme="minorEastAsia" w:cstheme="minorEastAsia"/>
          <w:sz w:val="24"/>
          <w:szCs w:val="24"/>
        </w:rPr>
      </w:pPr>
    </w:p>
    <w:p w14:paraId="6C011CD6">
      <w:pPr>
        <w:spacing w:line="360" w:lineRule="auto"/>
        <w:jc w:val="left"/>
        <w:rPr>
          <w:rFonts w:asciiTheme="minorEastAsia" w:hAnsi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yMzRhNjVhZDdhNjZjMzZhOWZmMTlkNjI1OGZjYjAifQ=="/>
  </w:docVars>
  <w:rsids>
    <w:rsidRoot w:val="777B1795"/>
    <w:rsid w:val="000A33A3"/>
    <w:rsid w:val="0027216B"/>
    <w:rsid w:val="005A376B"/>
    <w:rsid w:val="00642D5E"/>
    <w:rsid w:val="006757FD"/>
    <w:rsid w:val="007325A1"/>
    <w:rsid w:val="00A512E4"/>
    <w:rsid w:val="00AA1EED"/>
    <w:rsid w:val="00B27CC7"/>
    <w:rsid w:val="00B36E38"/>
    <w:rsid w:val="00B50654"/>
    <w:rsid w:val="00C23767"/>
    <w:rsid w:val="00CA066E"/>
    <w:rsid w:val="00CB1B58"/>
    <w:rsid w:val="00E36E2C"/>
    <w:rsid w:val="00EE192D"/>
    <w:rsid w:val="00FB52B3"/>
    <w:rsid w:val="17597419"/>
    <w:rsid w:val="3EFFD53F"/>
    <w:rsid w:val="3FA9A16D"/>
    <w:rsid w:val="3FFF6639"/>
    <w:rsid w:val="44EE43A5"/>
    <w:rsid w:val="45390085"/>
    <w:rsid w:val="59CB69E1"/>
    <w:rsid w:val="673F1F6D"/>
    <w:rsid w:val="6FBF1189"/>
    <w:rsid w:val="777B1795"/>
    <w:rsid w:val="7C6A13A5"/>
    <w:rsid w:val="7EFD71EC"/>
    <w:rsid w:val="7FEE111C"/>
    <w:rsid w:val="9DFCE3B5"/>
    <w:rsid w:val="AB7F57B6"/>
    <w:rsid w:val="FFEDA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3</Pages>
  <Words>5025</Words>
  <Characters>5290</Characters>
  <Lines>37</Lines>
  <Paragraphs>10</Paragraphs>
  <TotalTime>5</TotalTime>
  <ScaleCrop>false</ScaleCrop>
  <LinksUpToDate>false</LinksUpToDate>
  <CharactersWithSpaces>5295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2024-04-22T02:43:00Z</dcterms:created>
  <dc:creator>屿屿</dc:creator>
  <cp:lastModifiedBy>睢琳琳</cp:lastModifiedBy>
  <dcterms:modified xsi:type="dcterms:W3CDTF">2024-10-24T01:14:09Z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A52E9F6937D44A979B2DF83891893C0A_13</vt:lpwstr>
  </property>
</Properties>
</file>